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13BA44BB"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w:t>
      </w:r>
      <w:r w:rsidRPr="008F1AA9">
        <w:rPr>
          <w:rFonts w:ascii="Verdana" w:hAnsi="Verdana"/>
          <w:sz w:val="18"/>
          <w:szCs w:val="18"/>
        </w:rPr>
        <w:t>s názvem</w:t>
      </w:r>
      <w:r w:rsidRPr="008F1AA9">
        <w:rPr>
          <w:rFonts w:ascii="Verdana" w:hAnsi="Verdana"/>
          <w:b/>
          <w:bCs/>
          <w:sz w:val="18"/>
          <w:szCs w:val="18"/>
        </w:rPr>
        <w:t xml:space="preserve"> </w:t>
      </w:r>
      <w:r w:rsidR="008F1AA9">
        <w:rPr>
          <w:rFonts w:ascii="Verdana" w:hAnsi="Verdana"/>
          <w:b/>
          <w:bCs/>
          <w:sz w:val="18"/>
          <w:szCs w:val="18"/>
        </w:rPr>
        <w:t>„</w:t>
      </w:r>
      <w:r w:rsidR="008F1AA9" w:rsidRPr="008F1AA9">
        <w:rPr>
          <w:rFonts w:ascii="Verdana" w:hAnsi="Verdana"/>
          <w:b/>
          <w:bCs/>
          <w:sz w:val="18"/>
          <w:szCs w:val="18"/>
        </w:rPr>
        <w:t>Velká Jesenice, Hnátnice, Otovice – demolice (strážní domky, základy skladiště)</w:t>
      </w:r>
      <w:r w:rsidR="008F1AA9">
        <w:rPr>
          <w:rFonts w:ascii="Verdana" w:hAnsi="Verdana"/>
          <w:b/>
          <w:bCs/>
          <w:sz w:val="18"/>
          <w:szCs w:val="18"/>
        </w:rPr>
        <w:t>“</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8F1AA9"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8F1AA9"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8F1AA9"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48A49D6E"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w:t>
      </w:r>
      <w:r w:rsidR="008F1AA9">
        <w:rPr>
          <w:rFonts w:ascii="Verdana" w:hAnsi="Verdana"/>
          <w:sz w:val="18"/>
          <w:szCs w:val="18"/>
        </w:rPr>
        <w:br/>
      </w:r>
      <w:r w:rsidRPr="009618D3">
        <w:rPr>
          <w:rFonts w:ascii="Verdana" w:hAnsi="Verdana"/>
          <w:sz w:val="18"/>
          <w:szCs w:val="18"/>
        </w:rPr>
        <w:t xml:space="preserve">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E145392"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že v souvislosti se zadávanou veřejnou zakázkou neuzavřel a neuzavře s jinými osobami zakázanou dohodu ve smyslu zákona č. 143/2001 Sb., o ochraně hospodářské soutěže a o změně některých zákonů (zákon</w:t>
      </w:r>
      <w:r w:rsidR="008F1AA9">
        <w:rPr>
          <w:rFonts w:ascii="Verdana" w:hAnsi="Verdana"/>
          <w:sz w:val="18"/>
          <w:szCs w:val="18"/>
        </w:rPr>
        <w:br/>
      </w:r>
      <w:r w:rsidRPr="00800E4D">
        <w:rPr>
          <w:rFonts w:ascii="Verdana" w:hAnsi="Verdana"/>
          <w:sz w:val="18"/>
          <w:szCs w:val="18"/>
        </w:rPr>
        <w:t xml:space="preserve">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540FBF0C"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není obchodní společností, ve které veřejný funkcionář uvedený</w:t>
      </w:r>
      <w:r w:rsidR="008F1AA9">
        <w:rPr>
          <w:rFonts w:ascii="Verdana" w:hAnsi="Verdana"/>
          <w:sz w:val="18"/>
          <w:szCs w:val="18"/>
        </w:rPr>
        <w:br/>
      </w:r>
      <w:r w:rsidRPr="0048463D">
        <w:rPr>
          <w:rFonts w:ascii="Verdana" w:hAnsi="Verdana"/>
          <w:sz w:val="18"/>
          <w:szCs w:val="18"/>
        </w:rPr>
        <w:t>v ust.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6BEB87A2"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splňovat výše uvedené podmínky, k nimž se toto četné prohlášení vztahuje,</w:t>
      </w:r>
      <w:r w:rsidR="008F1AA9">
        <w:rPr>
          <w:rFonts w:ascii="Verdana" w:eastAsia="Calibri" w:hAnsi="Verdana"/>
          <w:sz w:val="18"/>
          <w:szCs w:val="18"/>
        </w:rPr>
        <w:br/>
      </w:r>
      <w:r w:rsidRPr="0048463D">
        <w:rPr>
          <w:rFonts w:ascii="Verdana" w:eastAsia="Calibri" w:hAnsi="Verdana"/>
          <w:sz w:val="18"/>
          <w:szCs w:val="18"/>
        </w:rPr>
        <w:t xml:space="preserv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7"/>
  </w:num>
  <w:num w:numId="2" w16cid:durableId="1929119839">
    <w:abstractNumId w:val="5"/>
  </w:num>
  <w:num w:numId="3" w16cid:durableId="1863780409">
    <w:abstractNumId w:val="0"/>
  </w:num>
  <w:num w:numId="4" w16cid:durableId="1334190313">
    <w:abstractNumId w:val="3"/>
  </w:num>
  <w:num w:numId="5" w16cid:durableId="501551238">
    <w:abstractNumId w:val="6"/>
  </w:num>
  <w:num w:numId="6" w16cid:durableId="614285927">
    <w:abstractNumId w:val="2"/>
  </w:num>
  <w:num w:numId="7" w16cid:durableId="1529560528">
    <w:abstractNumId w:val="1"/>
  </w:num>
  <w:num w:numId="8" w16cid:durableId="1734309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3AAE"/>
    <w:rsid w:val="00357D03"/>
    <w:rsid w:val="003727EC"/>
    <w:rsid w:val="00382F94"/>
    <w:rsid w:val="003C2A5A"/>
    <w:rsid w:val="0042010F"/>
    <w:rsid w:val="0048168E"/>
    <w:rsid w:val="0048463D"/>
    <w:rsid w:val="004964BE"/>
    <w:rsid w:val="004F678B"/>
    <w:rsid w:val="005A270F"/>
    <w:rsid w:val="005B58EC"/>
    <w:rsid w:val="006850D5"/>
    <w:rsid w:val="008638D7"/>
    <w:rsid w:val="008F1AA9"/>
    <w:rsid w:val="00901E2C"/>
    <w:rsid w:val="00A5407A"/>
    <w:rsid w:val="00A56AB2"/>
    <w:rsid w:val="00A6772A"/>
    <w:rsid w:val="00A976A0"/>
    <w:rsid w:val="00AE2C06"/>
    <w:rsid w:val="00B4475B"/>
    <w:rsid w:val="00B502C9"/>
    <w:rsid w:val="00B54276"/>
    <w:rsid w:val="00BF6A6B"/>
    <w:rsid w:val="00CE7F7A"/>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353AAE"/>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1347</Words>
  <Characters>7953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Králová Lenka, Ing.</cp:lastModifiedBy>
  <cp:revision>25</cp:revision>
  <dcterms:created xsi:type="dcterms:W3CDTF">2018-11-26T13:29:00Z</dcterms:created>
  <dcterms:modified xsi:type="dcterms:W3CDTF">2024-06-14T10:43:00Z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